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2.png" ContentType="image/png"/>
  <Override PartName="/word/media/rId26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sums-of-10"/>
    <w:p>
      <w:pPr>
        <w:pStyle w:val="Heading2"/>
      </w:pPr>
      <w:r>
        <w:t xml:space="preserve">Lesson 4: Sums of 10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find all the ways to make 10.</w:t>
      </w:r>
    </w:p>
    <w:bookmarkStart w:id="21" w:name="warm-up-true-or-false-equal-expressions"/>
    <w:p>
      <w:pPr>
        <w:pStyle w:val="Heading3"/>
      </w:pPr>
      <w:r>
        <w:t xml:space="preserve">Warm-up: True or False: Equal Expressions</w:t>
      </w:r>
    </w:p>
    <w:p>
      <w:pPr>
        <w:pStyle w:val="FirstParagraph"/>
      </w:pPr>
      <w:r>
        <w:t xml:space="preserve">Decide if each statement is true or false.</w:t>
      </w:r>
      <w:r>
        <w:br/>
      </w:r>
      <w:r>
        <w:t xml:space="preserve">Be prepared to explain your reasoning.</w:t>
      </w:r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3</m:t>
        </m:r>
      </m:oMath>
    </w:p>
    <w:bookmarkEnd w:id="21"/>
    <w:bookmarkStart w:id="25" w:name="all-the-ways-to-make-10"/>
    <w:p>
      <w:pPr>
        <w:pStyle w:val="Heading3"/>
      </w:pPr>
      <w:r>
        <w:t xml:space="preserve">4.2: All The Ways To Make 10</w:t>
      </w:r>
    </w:p>
    <w:p>
      <w:pPr>
        <w:numPr>
          <w:ilvl w:val="0"/>
          <w:numId w:val="1003"/>
        </w:numPr>
      </w:pPr>
      <w:r>
        <w:t xml:space="preserve">Show all the ways to make 10.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Ten frame, full. Red, 5 counters. Yellow, 5 counters." title="" id="23" name="Picture"/>
            <a:graphic>
              <a:graphicData uri="http://schemas.openxmlformats.org/drawingml/2006/picture">
                <pic:pic>
                  <pic:nvPicPr>
                    <pic:cNvPr descr="/app/tmp/embedder-1671016026.373411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How do you know that you have found all the ways?</w:t>
      </w:r>
      <w:r>
        <w:br/>
      </w:r>
      <w:r>
        <w:t xml:space="preserve">Be ready to explain your thinking in a way that others will understand.</w:t>
      </w:r>
    </w:p>
    <w:bookmarkEnd w:id="25"/>
    <w:bookmarkStart w:id="38" w:name="centers-choice-time"/>
    <w:p>
      <w:pPr>
        <w:pStyle w:val="Heading3"/>
      </w:pPr>
      <w:r>
        <w:t xml:space="preserve">4.3: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Number Puzzles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27" name="Picture"/>
            <a:graphic>
              <a:graphicData uri="http://schemas.openxmlformats.org/drawingml/2006/picture">
                <pic:pic>
                  <pic:nvPicPr>
                    <pic:cNvPr descr="/app/tmp/embedder-1671016026.454215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Check it Off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30" name="Picture"/>
            <a:graphic>
              <a:graphicData uri="http://schemas.openxmlformats.org/drawingml/2006/picture">
                <pic:pic>
                  <pic:nvPicPr>
                    <pic:cNvPr descr="/app/tmp/embedder-1671016026.5111089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Find the Pair</w:t>
      </w:r>
    </w:p>
    <w:p>
      <w:pPr>
        <w:pStyle w:val="BodyText"/>
      </w:pPr>
      <w:r>
        <w:drawing>
          <wp:inline>
            <wp:extent cx="3727938" cy="2526068"/>
            <wp:effectExtent b="0" l="0" r="0" t="0"/>
            <wp:docPr descr="Center. Find the pair." title="" id="33" name="Picture"/>
            <a:graphic>
              <a:graphicData uri="http://schemas.openxmlformats.org/drawingml/2006/picture">
                <pic:pic>
                  <pic:nvPicPr>
                    <pic:cNvPr descr="/app/tmp/embedder-1671016026.530018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38" cy="2526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2022-12-14T11:07:07Z</dcterms:created>
  <dcterms:modified xsi:type="dcterms:W3CDTF">2022-12-14T11:07:07Z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BGoEygFBBksBX+5kl0qp4R3zyjr5ZODTCb0NsjWdyaogbkGTbcn+FsS7TXrGLoWJJBuzvO3uvciMN+jCQZLK9w==</vt:lpwstr>
  </property>
</Properties>
</file>