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practice-problems"/>
    <w:p>
      <w:pPr>
        <w:pStyle w:val="Heading3"/>
      </w:pPr>
      <w:r>
        <w:t xml:space="preserve">Lesson 14 Practice Problems</w:t>
      </w:r>
    </w:p>
    <w:bookmarkEnd w:id="20"/>
    <w:p>
      <w:pPr>
        <w:numPr>
          <w:ilvl w:val="0"/>
          <w:numId w:val="1001"/>
        </w:numPr>
      </w:pPr>
      <w:r>
        <w:t xml:space="preserve">Here is a dot plot that shows the ages of teachers at a school.</w:t>
      </w:r>
    </w:p>
    <w:p>
      <w:pPr>
        <w:numPr>
          <w:ilvl w:val="0"/>
          <w:numId w:val="1000"/>
        </w:numPr>
      </w:pPr>
      <w:r>
        <w:t xml:space="preserve">Which of these statements is true of the data set shown in the dot plot?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49316" cy="923574"/>
            <wp:effectExtent b="0" l="0" r="0" t="0"/>
            <wp:docPr descr="A dot plot, age in years, 30 to 64 by twos." title="" id="22" name="Picture"/>
            <a:graphic>
              <a:graphicData uri="http://schemas.openxmlformats.org/drawingml/2006/picture">
                <pic:pic>
                  <pic:nvPicPr>
                    <pic:cNvPr descr="/app/tmp/embedder-1671034460.533618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316" cy="9235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The mean is less than the median.</w:t>
      </w:r>
    </w:p>
    <w:p>
      <w:pPr>
        <w:numPr>
          <w:ilvl w:val="1"/>
          <w:numId w:val="1002"/>
        </w:numPr>
      </w:pPr>
      <w:r>
        <w:t xml:space="preserve">The mean is approximately equal to the median.</w:t>
      </w:r>
    </w:p>
    <w:p>
      <w:pPr>
        <w:numPr>
          <w:ilvl w:val="1"/>
          <w:numId w:val="1002"/>
        </w:numPr>
      </w:pPr>
      <w:r>
        <w:t xml:space="preserve">The mean is greater than the median.</w:t>
      </w:r>
    </w:p>
    <w:p>
      <w:pPr>
        <w:numPr>
          <w:ilvl w:val="1"/>
          <w:numId w:val="1002"/>
        </w:numPr>
      </w:pPr>
      <w:r>
        <w:t xml:space="preserve">The mean cannot be determined.</w:t>
      </w:r>
    </w:p>
    <w:p>
      <w:pPr>
        <w:numPr>
          <w:ilvl w:val="0"/>
          <w:numId w:val="1001"/>
        </w:numPr>
      </w:pPr>
      <w:r>
        <w:t xml:space="preserve">Priya asked each of five friends to attempt to throw a ball in a trash can until they succeeded. She recorded the number of unsuccessful attempts made by each friend as: 1, 8, 6, 2, 4. Priya made a mistake: The 8 in the data set should have been 18.</w:t>
      </w:r>
    </w:p>
    <w:p>
      <w:pPr>
        <w:numPr>
          <w:ilvl w:val="0"/>
          <w:numId w:val="1000"/>
        </w:numPr>
      </w:pPr>
      <w:r>
        <w:t xml:space="preserve">How would changing the 8 to 18 affect the mean and median of the data set?</w:t>
      </w:r>
    </w:p>
    <w:p>
      <w:pPr>
        <w:numPr>
          <w:ilvl w:val="1"/>
          <w:numId w:val="1003"/>
        </w:numPr>
      </w:pPr>
      <w:r>
        <w:t xml:space="preserve">The mean would decrease and the median would not change.</w:t>
      </w:r>
    </w:p>
    <w:p>
      <w:pPr>
        <w:numPr>
          <w:ilvl w:val="1"/>
          <w:numId w:val="1003"/>
        </w:numPr>
      </w:pPr>
      <w:r>
        <w:t xml:space="preserve">The mean would increase and the median would not change.</w:t>
      </w:r>
    </w:p>
    <w:p>
      <w:pPr>
        <w:numPr>
          <w:ilvl w:val="1"/>
          <w:numId w:val="1003"/>
        </w:numPr>
      </w:pPr>
      <w:r>
        <w:t xml:space="preserve">The mean would decrease and the median would increase.</w:t>
      </w:r>
    </w:p>
    <w:p>
      <w:pPr>
        <w:numPr>
          <w:ilvl w:val="1"/>
          <w:numId w:val="1003"/>
        </w:numPr>
      </w:pPr>
      <w:r>
        <w:t xml:space="preserve">The mean would increase and the median would increase.</w:t>
      </w:r>
    </w:p>
    <w:p>
      <w:pPr>
        <w:numPr>
          <w:ilvl w:val="0"/>
          <w:numId w:val="1001"/>
        </w:numPr>
      </w:pPr>
      <w:r>
        <w:t xml:space="preserve">In his history class, Han's homework scores are:</w:t>
      </w:r>
    </w:p>
    <w:p>
      <w:pPr>
        <w:numPr>
          <w:ilvl w:val="0"/>
          <w:numId w:val="1000"/>
        </w:numPr>
      </w:pPr>
      <w:r>
        <w:t xml:space="preserve">100</w:t>
      </w:r>
    </w:p>
    <w:p>
      <w:pPr>
        <w:numPr>
          <w:ilvl w:val="0"/>
          <w:numId w:val="1000"/>
        </w:numPr>
      </w:pPr>
      <w:r>
        <w:t xml:space="preserve">100</w:t>
      </w:r>
    </w:p>
    <w:p>
      <w:pPr>
        <w:numPr>
          <w:ilvl w:val="0"/>
          <w:numId w:val="1000"/>
        </w:numPr>
      </w:pPr>
      <w:r>
        <w:t xml:space="preserve">100</w:t>
      </w:r>
    </w:p>
    <w:p>
      <w:pPr>
        <w:numPr>
          <w:ilvl w:val="0"/>
          <w:numId w:val="1000"/>
        </w:numPr>
      </w:pPr>
      <w:r>
        <w:t xml:space="preserve">100</w:t>
      </w:r>
    </w:p>
    <w:p>
      <w:pPr>
        <w:numPr>
          <w:ilvl w:val="0"/>
          <w:numId w:val="1000"/>
        </w:numPr>
      </w:pPr>
      <w:r>
        <w:t xml:space="preserve">95</w:t>
      </w:r>
    </w:p>
    <w:p>
      <w:pPr>
        <w:numPr>
          <w:ilvl w:val="0"/>
          <w:numId w:val="1000"/>
        </w:numPr>
      </w:pPr>
      <w:r>
        <w:t xml:space="preserve">100</w:t>
      </w:r>
    </w:p>
    <w:p>
      <w:pPr>
        <w:numPr>
          <w:ilvl w:val="0"/>
          <w:numId w:val="1000"/>
        </w:numPr>
      </w:pPr>
      <w:r>
        <w:t xml:space="preserve">90</w:t>
      </w:r>
    </w:p>
    <w:p>
      <w:pPr>
        <w:numPr>
          <w:ilvl w:val="0"/>
          <w:numId w:val="1000"/>
        </w:numPr>
      </w:pPr>
      <w:r>
        <w:t xml:space="preserve">100</w:t>
      </w:r>
    </w:p>
    <w:p>
      <w:pPr>
        <w:numPr>
          <w:ilvl w:val="0"/>
          <w:numId w:val="1000"/>
        </w:numPr>
      </w:pPr>
      <w:r>
        <w:t xml:space="preserve">0</w:t>
      </w:r>
    </w:p>
    <w:p>
      <w:pPr>
        <w:numPr>
          <w:ilvl w:val="0"/>
          <w:numId w:val="1000"/>
        </w:numPr>
      </w:pPr>
      <w:r>
        <w:t xml:space="preserve">The history teacher uses the mean to calculate the grade for homework. Write an argument for Han to explain why median would be a better measure to use for his homework grades.</w:t>
      </w:r>
    </w:p>
    <w:p>
      <w:pPr>
        <w:numPr>
          <w:ilvl w:val="0"/>
          <w:numId w:val="1001"/>
        </w:numPr>
      </w:pPr>
      <w:r>
        <w:t xml:space="preserve">The dot plots show how much time, in minutes, students in a class took to complete each of five different tasks.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dot plots of tasks for which the mean time is approximately equal to the median time.</w:t>
      </w:r>
    </w:p>
    <w:p>
      <w:pPr>
        <w:numPr>
          <w:ilvl w:val="0"/>
          <w:numId w:val="1000"/>
        </w:numPr>
        <w:pStyle w:val="Figure"/>
      </w:pPr>
      <w:r>
        <w:drawing>
          <wp:inline>
            <wp:extent cx="3672890" cy="3844149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34460.565682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90" cy="38441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Zookeepers recorded the ages, weights, genders, and heights of the 10 pandas at their zoo. Write two statistical questions that could be answered using these data sets.</w:t>
      </w:r>
    </w:p>
    <w:p>
      <w:pPr>
        <w:numPr>
          <w:ilvl w:val="0"/>
          <w:numId w:val="1000"/>
        </w:numPr>
      </w:pPr>
      <w:r>
        <w:t xml:space="preserve">(From Unit 8, Lesson 2.)</w:t>
      </w:r>
    </w:p>
    <w:p>
      <w:pPr>
        <w:numPr>
          <w:ilvl w:val="0"/>
          <w:numId w:val="1001"/>
        </w:numPr>
      </w:pPr>
      <w:r>
        <w:t xml:space="preserve">Here is a set of coordinates. Draw and label an appropriate pair of axes and plot the points.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,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0.5</m:t>
            </m:r>
          </m:e>
        </m:d>
      </m:oMath>
      <w:r>
        <w:t xml:space="preserve">,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3.5</m:t>
            </m:r>
          </m:e>
        </m:d>
      </m:oMath>
      <w:r>
        <w:t xml:space="preserve">,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1.5</m:t>
            </m:r>
            <m:r>
              <m:rPr>
                <m:sty m:val="p"/>
              </m:rPr>
              <m:t>,</m:t>
            </m:r>
            <m:r>
              <m:t>0.5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7, Lesson 12.)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2022-12-14T16:14:21Z</dcterms:created>
  <dcterms:modified xsi:type="dcterms:W3CDTF">2022-12-14T16:14:21Z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foda5fxjrNqDtQSOIppxm6CNUhbCxOCY9zxrYakD0lRagx+8kOtUh0ZRp5Bz/l3zmWUrkNZOvYNyto4R3QzRCQ==</vt:lpwstr>
  </property>
</Properties>
</file>