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exploremos-expresiones-y-sumas"/>
    <w:p>
      <w:pPr>
        <w:pStyle w:val="Heading2"/>
      </w:pPr>
      <w:r>
        <w:t xml:space="preserve">Lección 2: Exploremos expresiones y sumas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expresiones de suma y encontremos la suma de dos números.</w:t>
      </w:r>
    </w:p>
    <w:bookmarkStart w:id="54" w:name="X71d2f9e4ee1f74a2edab5619593d0f5b03ac496"/>
    <w:p>
      <w:pPr>
        <w:pStyle w:val="Heading3"/>
      </w:pPr>
      <w:r>
        <w:t xml:space="preserve">2.1: Emparejemos expresiones con tarjetas de puntos</w:t>
      </w:r>
    </w:p>
    <w:p>
      <w:pPr>
        <w:pStyle w:val="FirstParagraph"/>
      </w:pPr>
      <w:r>
        <w:t xml:space="preserve">Empareja cada pareja de puntos con una expresión. Después, encuentra el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2.  " title="" id="22" name="Picture"/>
            <a:graphic>
              <a:graphicData uri="http://schemas.openxmlformats.org/drawingml/2006/picture">
                <pic:pic>
                  <pic:nvPicPr>
                    <pic:cNvPr descr="/app/tmp/embedder-1671058334.67972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5. Second cube, 3." title="" id="25" name="Picture"/>
            <a:graphic>
              <a:graphicData uri="http://schemas.openxmlformats.org/drawingml/2006/picture">
                <pic:pic>
                  <pic:nvPicPr>
                    <pic:cNvPr descr="/app/tmp/embedder-1671058334.76719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6. Second cube, 4." title="" id="28" name="Picture"/>
            <a:graphic>
              <a:graphicData uri="http://schemas.openxmlformats.org/drawingml/2006/picture">
                <pic:pic>
                  <pic:nvPicPr>
                    <pic:cNvPr descr="/app/tmp/embedder-1671058334.82531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2.  " title="" id="31" name="Picture"/>
            <a:graphic>
              <a:graphicData uri="http://schemas.openxmlformats.org/drawingml/2006/picture">
                <pic:pic>
                  <pic:nvPicPr>
                    <pic:cNvPr descr="/app/tmp/embedder-1671058334.88614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3.  " title="" id="34" name="Picture"/>
            <a:graphic>
              <a:graphicData uri="http://schemas.openxmlformats.org/drawingml/2006/picture">
                <pic:pic>
                  <pic:nvPicPr>
                    <pic:cNvPr descr="/app/tmp/embedder-1671058334.950561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expresión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5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Dibuja los puntos que faltan para que el dibujo corresponda a la expresión. Después, encuentra el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37" name="Picture"/>
            <a:graphic>
              <a:graphicData uri="http://schemas.openxmlformats.org/drawingml/2006/picture">
                <pic:pic>
                  <pic:nvPicPr>
                    <pic:cNvPr descr="/app/tmp/embedder-1671058335.05445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40" name="Picture"/>
            <a:graphic>
              <a:graphicData uri="http://schemas.openxmlformats.org/drawingml/2006/picture">
                <pic:pic>
                  <pic:nvPicPr>
                    <pic:cNvPr descr="/app/tmp/embedder-1671058335.127641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​​​​​​Expresión: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43" name="Picture"/>
            <a:graphic>
              <a:graphicData uri="http://schemas.openxmlformats.org/drawingml/2006/picture">
                <pic:pic>
                  <pic:nvPicPr>
                    <pic:cNvPr descr="/app/tmp/embedder-1671058335.1703715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Expresión: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t xml:space="preserve">Escribe la expresión que falta para que corresponda a los puntos. Después, encuentra el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1. Second cube, 2.  " title="" id="46" name="Picture"/>
            <a:graphic>
              <a:graphicData uri="http://schemas.openxmlformats.org/drawingml/2006/picture">
                <pic:pic>
                  <pic:nvPicPr>
                    <pic:cNvPr descr="/app/tmp/embedder-1671058335.22504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Expresión: _____________________</w:t>
      </w:r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1." title="" id="49" name="Picture"/>
            <a:graphic>
              <a:graphicData uri="http://schemas.openxmlformats.org/drawingml/2006/picture">
                <pic:pic>
                  <pic:nvPicPr>
                    <pic:cNvPr descr="/app/tmp/embedder-1671058335.293193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Expresión: _____________________</w:t>
      </w:r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2022-12-14T22:52:16Z</dcterms:created>
  <dcterms:modified xsi:type="dcterms:W3CDTF">2022-12-14T22:52:16Z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msioWt7SyetV1gsmqGxJ/y/fGJJuTIag+Wm/EdHIT7++zO0DsloxtpAyqDj5CGWXFjdhFHrG27t841phpcdM4g==</vt:lpwstr>
  </property>
</Properties>
</file>