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3-zumban-las-abejas"/>
    <w:p>
      <w:pPr>
        <w:pStyle w:val="Heading2"/>
      </w:pPr>
      <w:r>
        <w:t xml:space="preserve">Unit 4 Lesson 23: Zumban las abejas</w:t>
      </w:r>
    </w:p>
    <w:bookmarkEnd w:id="20"/>
    <w:bookmarkStart w:id="25" w:name="Xcf83ba8c9fb644a2d792fb311ac31701ce1ca9d"/>
    <w:p>
      <w:pPr>
        <w:pStyle w:val="Heading3"/>
      </w:pPr>
      <w:r>
        <w:t xml:space="preserve">WU Exploración de estimación: Abejas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image of several hundreds of bees" title="" id="22" name="Picture"/>
            <a:graphic>
              <a:graphicData uri="http://schemas.openxmlformats.org/drawingml/2006/picture">
                <pic:pic>
                  <pic:nvPicPr>
                    <pic:cNvPr descr="/app/tmp/embedder-1671063919.2250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6" w:name="termitas-hormigas-y-abejas"/>
    <w:p>
      <w:pPr>
        <w:pStyle w:val="Heading3"/>
      </w:pPr>
      <w:r>
        <w:t xml:space="preserve">1 Termitas, hormigas y abejas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Información sobre algunos insectos:</w:t>
      </w:r>
    </w:p>
    <w:p>
      <w:pPr>
        <w:pStyle w:val="BodyText"/>
      </w:pPr>
      <w:r>
        <w:rPr>
          <w:bCs/>
          <w:b/>
        </w:rPr>
        <w:t xml:space="preserve">Termitas</w:t>
      </w:r>
    </w:p>
    <w:p>
      <w:pPr>
        <w:numPr>
          <w:ilvl w:val="0"/>
          <w:numId w:val="1001"/>
        </w:numPr>
        <w:pStyle w:val="Compact"/>
      </w:pPr>
      <w:r>
        <w:t xml:space="preserve">Tamaño de una colonia: de 100 a 1,000,000</w:t>
      </w:r>
    </w:p>
    <w:p>
      <w:pPr>
        <w:numPr>
          <w:ilvl w:val="0"/>
          <w:numId w:val="1001"/>
        </w:numPr>
        <w:pStyle w:val="Compact"/>
      </w:pPr>
      <w:r>
        <w:t xml:space="preserve">Una reina vive de 30 a 50 años.</w:t>
      </w:r>
    </w:p>
    <w:p>
      <w:pPr>
        <w:numPr>
          <w:ilvl w:val="0"/>
          <w:numId w:val="1001"/>
        </w:numPr>
        <w:pStyle w:val="Compact"/>
      </w:pPr>
      <w:r>
        <w:t xml:space="preserve">Hay de 3,000 a 3,500 especies de termitas.</w:t>
      </w:r>
    </w:p>
    <w:p>
      <w:pPr>
        <w:numPr>
          <w:ilvl w:val="0"/>
          <w:numId w:val="1001"/>
        </w:numPr>
        <w:pStyle w:val="Compact"/>
      </w:pPr>
      <w:r>
        <w:t xml:space="preserve">Una termita mide de 4 a 15 milímetros de largo.</w:t>
      </w:r>
    </w:p>
    <w:p>
      <w:pPr>
        <w:numPr>
          <w:ilvl w:val="0"/>
          <w:numId w:val="1001"/>
        </w:numPr>
      </w:pPr>
      <w:r>
        <w:t xml:space="preserve">En algunas especies, la reina adulta puede producir aproximadamente 40,000 huevos por día.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3919.381791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Hormigas domésticas olorosas</w:t>
      </w:r>
    </w:p>
    <w:p>
      <w:pPr>
        <w:numPr>
          <w:ilvl w:val="0"/>
          <w:numId w:val="1002"/>
        </w:numPr>
        <w:pStyle w:val="Compact"/>
      </w:pPr>
      <w:r>
        <w:t xml:space="preserve">Tamaño de la colonia: hasta 100,000</w:t>
      </w:r>
    </w:p>
    <w:p>
      <w:pPr>
        <w:numPr>
          <w:ilvl w:val="0"/>
          <w:numId w:val="1002"/>
        </w:numPr>
        <w:pStyle w:val="Compact"/>
      </w:pPr>
      <w:r>
        <w:t xml:space="preserve">Una reina vive de 300 a 1,800 días.</w:t>
      </w:r>
    </w:p>
    <w:p>
      <w:pPr>
        <w:numPr>
          <w:ilvl w:val="0"/>
          <w:numId w:val="1002"/>
        </w:numPr>
        <w:pStyle w:val="Compact"/>
      </w:pPr>
      <w:r>
        <w:t xml:space="preserve">Una hormiga mide de 1.5 a 3.2 milímetros de largo.</w:t>
      </w:r>
    </w:p>
    <w:p>
      <w:pPr>
        <w:numPr>
          <w:ilvl w:val="0"/>
          <w:numId w:val="1002"/>
        </w:numPr>
        <w:pStyle w:val="Compact"/>
      </w:pPr>
      <w:r>
        <w:t xml:space="preserve">Las hormigas que salen a buscar alimento recorren hasta 700 pies desde sus nidos.</w:t>
      </w:r>
    </w:p>
    <w:p>
      <w:pPr>
        <w:numPr>
          <w:ilvl w:val="0"/>
          <w:numId w:val="1002"/>
        </w:numPr>
      </w:pPr>
      <w:r>
        <w:t xml:space="preserve">Hay de 12,000 a 22,000 especies.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3919.4419668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Abejas melíferas</w:t>
      </w:r>
    </w:p>
    <w:p>
      <w:pPr>
        <w:numPr>
          <w:ilvl w:val="0"/>
          <w:numId w:val="1003"/>
        </w:numPr>
        <w:pStyle w:val="Compact"/>
      </w:pPr>
      <w:r>
        <w:t xml:space="preserve">Tamaño de una colmena: de 10,000 a 60,000</w:t>
      </w:r>
    </w:p>
    <w:p>
      <w:pPr>
        <w:numPr>
          <w:ilvl w:val="0"/>
          <w:numId w:val="1003"/>
        </w:numPr>
        <w:pStyle w:val="Compact"/>
      </w:pPr>
      <w:r>
        <w:t xml:space="preserve">Hay aproximadamente 500 individuos en una colmena.</w:t>
      </w:r>
    </w:p>
    <w:p>
      <w:pPr>
        <w:numPr>
          <w:ilvl w:val="0"/>
          <w:numId w:val="1003"/>
        </w:numPr>
        <w:pStyle w:val="Compact"/>
      </w:pPr>
      <w:r>
        <w:t xml:space="preserve">Una reina puede poner de 1,500 a 2,000 huevos aproximadamente cada día.</w:t>
      </w:r>
    </w:p>
    <w:p>
      <w:pPr>
        <w:numPr>
          <w:ilvl w:val="0"/>
          <w:numId w:val="1003"/>
        </w:numPr>
        <w:pStyle w:val="Compact"/>
      </w:pPr>
      <w:r>
        <w:t xml:space="preserve">Una colmena produce de 7 a 40 litros de miel en una temporada.</w:t>
      </w:r>
    </w:p>
    <w:p>
      <w:pPr>
        <w:numPr>
          <w:ilvl w:val="0"/>
          <w:numId w:val="1003"/>
        </w:numPr>
        <w:pStyle w:val="Compact"/>
      </w:pPr>
      <w:r>
        <w:t xml:space="preserve">Una abeja mide de 10 a 20 milímetros de largo.</w:t>
      </w:r>
    </w:p>
    <w:p>
      <w:pPr>
        <w:pStyle w:val="FirstParagraph"/>
      </w:pPr>
      <w:r>
        <w:drawing>
          <wp:inline>
            <wp:extent cx="5943600" cy="3967842"/>
            <wp:effectExtent b="0" l="0" r="0" t="0"/>
            <wp:docPr descr="Photograph, many bees." title="" id="33" name="Picture"/>
            <a:graphic>
              <a:graphicData uri="http://schemas.openxmlformats.org/drawingml/2006/picture">
                <pic:pic>
                  <pic:nvPicPr>
                    <pic:cNvPr descr="/app/tmp/embedder-1671063919.4901912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7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Estos son algunos números que podrían representar hechos sobre las termitas, las hormigas domésticas y las abejas melíferas. ¿Qué podría representar cada número?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 que podría representar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6,905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20,799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530,097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Agrega otro número a la lista. ¿Qué hecho acerca de los insectos podría estar representado por este número?</w:t>
      </w:r>
    </w:p>
    <w:p>
      <w:pPr>
        <w:numPr>
          <w:ilvl w:val="0"/>
          <w:numId w:val="1006"/>
        </w:numPr>
        <w:pStyle w:val="Compact"/>
      </w:pPr>
      <w:r>
        <w:t xml:space="preserve">Discute tus respuestas con tu compañero. Prepárate para mostrar o explicar cómo razonaste.</w:t>
      </w:r>
    </w:p>
    <w:bookmarkEnd w:id="35"/>
    <w:bookmarkEnd w:id="36"/>
    <w:bookmarkStart w:id="41" w:name="población-de-abejas"/>
    <w:p>
      <w:pPr>
        <w:pStyle w:val="Heading3"/>
      </w:pPr>
      <w:r>
        <w:t xml:space="preserve">2 Población de abejas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 entomólogo anota el número de abejas que hay en su colmena durante varios meses. Él anota:</w:t>
      </w:r>
    </w:p>
    <w:p>
      <w:pPr>
        <w:numPr>
          <w:ilvl w:val="0"/>
          <w:numId w:val="1007"/>
        </w:numPr>
        <w:pStyle w:val="Compact"/>
      </w:pPr>
      <w:r>
        <w:t xml:space="preserve">el número de abejas que hay a principios del mes</w:t>
      </w:r>
    </w:p>
    <w:p>
      <w:pPr>
        <w:numPr>
          <w:ilvl w:val="0"/>
          <w:numId w:val="1007"/>
        </w:numPr>
        <w:pStyle w:val="Compact"/>
      </w:pPr>
      <w:r>
        <w:t xml:space="preserve">cuántas abejas se fueron (y no volvieron) durante el mes</w:t>
      </w:r>
    </w:p>
    <w:p>
      <w:pPr>
        <w:numPr>
          <w:ilvl w:val="0"/>
          <w:numId w:val="1007"/>
        </w:numPr>
        <w:pStyle w:val="Compact"/>
      </w:pPr>
      <w:r>
        <w:t xml:space="preserve">cuántas abejas se unieron a la colmena durante el mes</w:t>
      </w:r>
    </w:p>
    <w:p>
      <w:pPr>
        <w:pStyle w:val="FirstParagraph"/>
      </w:pPr>
      <w:r>
        <w:t xml:space="preserve">Desafortunadamente, en la tabla faltan algunas entradas.</w:t>
      </w:r>
    </w:p>
    <w:p>
      <w:pPr>
        <w:numPr>
          <w:ilvl w:val="0"/>
          <w:numId w:val="1008"/>
        </w:numPr>
      </w:pPr>
      <w:r>
        <w:t xml:space="preserve">Completa la información que falta en la tabla.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abejas que hay en la colmena a principios del mes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abejas nuevas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abejas que se fueron de la colmena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mayo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9,378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junio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15,870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julio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14,965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agosto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58,107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28,980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septiembre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30,017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hay datos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hay datos</w:t>
            </w:r>
          </w:p>
        </w:tc>
      </w:tr>
    </w:tbl>
    <w:p>
      <w:pPr>
        <w:numPr>
          <w:ilvl w:val="0"/>
          <w:numId w:val="1008"/>
        </w:numPr>
        <w:pStyle w:val="Compact"/>
      </w:pPr>
      <w:r>
        <w:t xml:space="preserve">Discute tus respuestas con tu compañero. Prepárate para mostrar o explicar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2022-12-15T00:25:20Z</dcterms:created>
  <dcterms:modified xsi:type="dcterms:W3CDTF">2022-12-15T00:25:20Z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MsfSOvqdec/04dugZMBokv2G6FSnXPTikGco5G08+rsWw5djlhWBkjEFeL41pET6xG6R0rPWqfkV7c2UGTP55g==</vt:lpwstr>
  </property>
</Properties>
</file>